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C" w:rsidRPr="00487BD0" w:rsidRDefault="00761C0C" w:rsidP="00761C0C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b/>
        </w:rPr>
      </w:pPr>
    </w:p>
    <w:p w:rsidR="00761C0C" w:rsidRPr="00487BD0" w:rsidRDefault="00761C0C" w:rsidP="0076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0C" w:rsidRPr="00487BD0" w:rsidRDefault="00761C0C" w:rsidP="0076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761C0C" w:rsidRPr="00487BD0" w:rsidRDefault="00761C0C" w:rsidP="0076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761C0C" w:rsidRPr="00487BD0" w:rsidRDefault="00761C0C" w:rsidP="00761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C0C" w:rsidRPr="00487BD0" w:rsidRDefault="00761C0C" w:rsidP="00761C0C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761C0C" w:rsidRPr="00487BD0" w:rsidRDefault="00761C0C" w:rsidP="00761C0C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1C0C" w:rsidRPr="00487BD0" w:rsidRDefault="00761C0C" w:rsidP="00761C0C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Pr="00487B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BD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BD0">
        <w:rPr>
          <w:rFonts w:ascii="Times New Roman" w:hAnsi="Times New Roman" w:cs="Times New Roman"/>
          <w:sz w:val="28"/>
          <w:szCs w:val="28"/>
        </w:rPr>
        <w:t xml:space="preserve">  пгт.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0D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</w:p>
    <w:p w:rsidR="0041460D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41460D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Нижний Ингаш </w:t>
      </w:r>
    </w:p>
    <w:p w:rsidR="00761C0C" w:rsidRPr="00761C0C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C0C" w:rsidRPr="003A04AC" w:rsidRDefault="00761C0C" w:rsidP="003A04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38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19 части 1 статьи 14 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</w:t>
      </w:r>
      <w:r>
        <w:rPr>
          <w:rFonts w:ascii="Times New Roman" w:eastAsia="Times New Roman" w:hAnsi="Times New Roman" w:cs="Times New Roman"/>
          <w:sz w:val="28"/>
          <w:szCs w:val="28"/>
        </w:rPr>
        <w:t>20 № 248-ФЗ</w:t>
      </w:r>
      <w:r w:rsidR="00A64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D138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64757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D1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BD0">
        <w:rPr>
          <w:rFonts w:ascii="Times New Roman" w:hAnsi="Times New Roman" w:cs="Times New Roman"/>
          <w:sz w:val="28"/>
          <w:szCs w:val="28"/>
        </w:rPr>
        <w:t>посёлка Нижний Ингаш Нижнеингашс</w:t>
      </w:r>
      <w:r w:rsidR="003A04AC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C26CAF">
        <w:rPr>
          <w:rFonts w:ascii="Times New Roman" w:hAnsi="Times New Roman" w:cs="Times New Roman"/>
          <w:sz w:val="28"/>
          <w:szCs w:val="28"/>
        </w:rPr>
        <w:t xml:space="preserve">, </w:t>
      </w:r>
      <w:r w:rsidRPr="00487BD0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</w:t>
      </w:r>
      <w:r w:rsidR="0041460D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  <w:r w:rsidR="003A04AC">
        <w:rPr>
          <w:rFonts w:ascii="Times New Roman" w:hAnsi="Times New Roman" w:cs="Times New Roman"/>
          <w:sz w:val="28"/>
          <w:szCs w:val="28"/>
        </w:rPr>
        <w:t xml:space="preserve"> </w:t>
      </w:r>
      <w:r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1C0C" w:rsidRDefault="00761C0C" w:rsidP="00761C0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0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 w:rsidRPr="00761C0C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761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C0C" w:rsidRPr="00FD46B8" w:rsidRDefault="00761C0C" w:rsidP="00761C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8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Pr="00587D82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A64ACB" w:rsidRPr="00004DF2">
        <w:rPr>
          <w:rFonts w:ascii="Times New Roman" w:eastAsia="Calibri" w:hAnsi="Times New Roman" w:cs="Times New Roman"/>
          <w:sz w:val="28"/>
          <w:szCs w:val="28"/>
        </w:rPr>
        <w:t>на постоянную комиссию по законности, защите прав граждан и правопорядка</w:t>
      </w:r>
      <w:r w:rsidRPr="00004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46B8" w:rsidRPr="00004DF2" w:rsidRDefault="00FD46B8" w:rsidP="00761C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</w:p>
    <w:p w:rsidR="00761C0C" w:rsidRDefault="00761C0C" w:rsidP="00761C0C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D3" w:rsidRPr="0024104C" w:rsidRDefault="002C40D3" w:rsidP="00761C0C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поселкового   </w:t>
      </w:r>
    </w:p>
    <w:p w:rsidR="00761C0C" w:rsidRPr="0024104C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1C0C" w:rsidRPr="00487BD0" w:rsidRDefault="00761C0C" w:rsidP="00761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C0C" w:rsidRPr="00487BD0" w:rsidRDefault="00761C0C" w:rsidP="00761C0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Б.И. Гузей</w:t>
      </w:r>
    </w:p>
    <w:p w:rsidR="00761C0C" w:rsidRDefault="00761C0C" w:rsidP="00761C0C"/>
    <w:p w:rsidR="00761C0C" w:rsidRPr="00DE0282" w:rsidRDefault="00761C0C" w:rsidP="00761C0C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DE0282">
        <w:rPr>
          <w:rFonts w:ascii="Calibri" w:eastAsia="Times New Roman" w:hAnsi="Calibri" w:cs="Times New Roman"/>
          <w:bCs/>
          <w:i/>
          <w:sz w:val="28"/>
          <w:szCs w:val="28"/>
        </w:rPr>
        <w:lastRenderedPageBreak/>
        <w:t xml:space="preserve">                      </w:t>
      </w:r>
    </w:p>
    <w:p w:rsidR="009971B5" w:rsidRDefault="00761C0C" w:rsidP="00761C0C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</w:p>
    <w:p w:rsidR="00761C0C" w:rsidRPr="003F2CE6" w:rsidRDefault="00761C0C" w:rsidP="00761C0C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>Приложение</w:t>
      </w:r>
      <w:r w:rsidR="00BB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0C" w:rsidRPr="003F2CE6" w:rsidRDefault="00761C0C" w:rsidP="00761C0C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>к Решению</w:t>
      </w:r>
    </w:p>
    <w:p w:rsidR="00761C0C" w:rsidRPr="003F2CE6" w:rsidRDefault="00761C0C" w:rsidP="00761C0C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 xml:space="preserve">Нижнеингашского поселкового совета депутатов </w:t>
      </w:r>
    </w:p>
    <w:p w:rsidR="00761C0C" w:rsidRPr="003F2CE6" w:rsidRDefault="00761C0C" w:rsidP="00761C0C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>от __ ___ 2021 г. № ПРОЕКТ</w:t>
      </w:r>
    </w:p>
    <w:p w:rsidR="00761C0C" w:rsidRPr="003F2CE6" w:rsidRDefault="00761C0C" w:rsidP="00761C0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0C" w:rsidRPr="003F2CE6" w:rsidRDefault="00761C0C" w:rsidP="00761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0C" w:rsidRPr="003F2CE6" w:rsidRDefault="00761C0C" w:rsidP="00761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FC4" w:rsidRPr="00DD4FC4" w:rsidRDefault="00761C0C" w:rsidP="00DD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C4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  <w:r w:rsidR="00DD4FC4" w:rsidRPr="00DD4FC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DD4FC4" w:rsidRPr="00DD4FC4" w:rsidRDefault="00DD4FC4" w:rsidP="00DD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C4">
        <w:rPr>
          <w:rFonts w:ascii="Times New Roman" w:hAnsi="Times New Roman" w:cs="Times New Roman"/>
          <w:b/>
          <w:sz w:val="28"/>
          <w:szCs w:val="28"/>
        </w:rPr>
        <w:t>поселок Нижний Ингаш Нижнеингашского района Красноярского края</w:t>
      </w:r>
    </w:p>
    <w:p w:rsidR="00761C0C" w:rsidRPr="003F2CE6" w:rsidRDefault="00761C0C" w:rsidP="00761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B5" w:rsidRPr="00700821" w:rsidRDefault="009971B5" w:rsidP="009971B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61">
        <w:rPr>
          <w:rFonts w:ascii="Times New Roman" w:hAnsi="Times New Roman" w:cs="Times New Roman"/>
          <w:sz w:val="28"/>
          <w:szCs w:val="28"/>
        </w:rPr>
        <w:t>1.1.</w:t>
      </w:r>
      <w:r w:rsidRPr="00700821"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 муниципального образования поселок Нижний Ингаш Нижнеингашского района Красноярского края (далее – контроль в сфере благоустройства).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953001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 (далее – Правила благоустройства)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администрацией поселка Нижний Ингаш Нижнеингашского района Красноярского края </w:t>
      </w:r>
      <w:r w:rsidRPr="00953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(далее –</w:t>
      </w:r>
      <w:r w:rsidR="002C40D3" w:rsidRPr="00953001">
        <w:rPr>
          <w:rFonts w:ascii="Times New Roman" w:hAnsi="Times New Roman" w:cs="Times New Roman"/>
          <w:sz w:val="28"/>
          <w:szCs w:val="28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35508" w:rsidRPr="00953001">
        <w:rPr>
          <w:rFonts w:ascii="Times New Roman" w:hAnsi="Times New Roman" w:cs="Times New Roman"/>
          <w:sz w:val="28"/>
          <w:szCs w:val="28"/>
        </w:rPr>
        <w:t>глава поселка Нижний Ингаш Нижнеингашского района Красноярского края,  а также заместител</w:t>
      </w:r>
      <w:r w:rsidR="008E712F" w:rsidRPr="00953001">
        <w:rPr>
          <w:rFonts w:ascii="Times New Roman" w:hAnsi="Times New Roman" w:cs="Times New Roman"/>
          <w:sz w:val="28"/>
          <w:szCs w:val="28"/>
        </w:rPr>
        <w:t>и</w:t>
      </w:r>
      <w:r w:rsidR="00735508" w:rsidRPr="00953001">
        <w:rPr>
          <w:rFonts w:ascii="Times New Roman" w:hAnsi="Times New Roman" w:cs="Times New Roman"/>
          <w:sz w:val="28"/>
          <w:szCs w:val="28"/>
        </w:rPr>
        <w:t xml:space="preserve"> главы поселка Нижний Ингаш</w:t>
      </w:r>
      <w:r w:rsidR="00FD1292">
        <w:rPr>
          <w:rFonts w:ascii="Times New Roman" w:hAnsi="Times New Roman" w:cs="Times New Roman"/>
          <w:sz w:val="28"/>
          <w:szCs w:val="28"/>
        </w:rPr>
        <w:t xml:space="preserve"> </w:t>
      </w:r>
      <w:r w:rsidR="00FD1292" w:rsidRPr="00953001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  <w:r w:rsidRPr="0095300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3001">
        <w:rPr>
          <w:rFonts w:ascii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971B5" w:rsidRPr="00953001" w:rsidRDefault="009971B5" w:rsidP="005101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971B5" w:rsidRPr="00953001" w:rsidRDefault="009971B5" w:rsidP="005101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D1292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95300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D1292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9530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953001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- по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- по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35508" w:rsidRPr="0095300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53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и Правилами благоустройства;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953001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</w:t>
      </w:r>
      <w:r w:rsidR="00735508" w:rsidRPr="009530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Нижний Ингаш Нижнеингашского района Красноярского края </w:t>
      </w:r>
      <w:r w:rsidRPr="00953001">
        <w:rPr>
          <w:rFonts w:ascii="Times New Roman" w:hAnsi="Times New Roman" w:cs="Times New Roman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</w:t>
      </w:r>
      <w:r w:rsidR="00735508" w:rsidRPr="009530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Нижний Ингаш Нижнеингашского района Красноярского края </w:t>
      </w:r>
      <w:r w:rsidRPr="00953001">
        <w:rPr>
          <w:rFonts w:ascii="Times New Roman" w:hAnsi="Times New Roman" w:cs="Times New Roman"/>
          <w:sz w:val="28"/>
          <w:szCs w:val="28"/>
        </w:rPr>
        <w:t xml:space="preserve">в летний период, включая обязательные требования по </w:t>
      </w:r>
      <w:r w:rsidRPr="009530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953001">
        <w:rPr>
          <w:rFonts w:ascii="Times New Roman" w:hAnsi="Times New Roman" w:cs="Times New Roman"/>
          <w:sz w:val="28"/>
          <w:szCs w:val="28"/>
        </w:rPr>
        <w:t>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953001">
        <w:rPr>
          <w:rFonts w:ascii="Times New Roman" w:hAnsi="Times New Roman" w:cs="Times New Roman"/>
          <w:sz w:val="28"/>
          <w:szCs w:val="28"/>
        </w:rPr>
        <w:t xml:space="preserve"> в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953001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953001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953001">
        <w:rPr>
          <w:rFonts w:ascii="Times New Roman" w:hAnsi="Times New Roman" w:cs="Times New Roman"/>
          <w:sz w:val="28"/>
          <w:szCs w:val="28"/>
        </w:rPr>
        <w:t>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8) </w:t>
      </w:r>
      <w:r w:rsidRPr="00953001">
        <w:rPr>
          <w:rFonts w:ascii="Times New Roman" w:hAnsi="Times New Roman" w:cs="Times New Roman"/>
          <w:sz w:val="28"/>
          <w:szCs w:val="28"/>
        </w:rPr>
        <w:t>обязательные требования по</w:t>
      </w:r>
      <w:r w:rsidRPr="009530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9) обязательные требования по</w:t>
      </w:r>
      <w:r w:rsidRPr="009530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53001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953001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971B5" w:rsidRPr="00953001" w:rsidRDefault="009971B5" w:rsidP="005101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953001">
        <w:rPr>
          <w:rFonts w:ascii="Times New Roman" w:hAnsi="Times New Roman" w:cs="Times New Roman"/>
          <w:sz w:val="28"/>
          <w:szCs w:val="28"/>
        </w:rPr>
        <w:t>.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1B5" w:rsidRPr="00953001" w:rsidRDefault="009971B5" w:rsidP="002A407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01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C4152" w:rsidRPr="00953001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953001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971B5" w:rsidRPr="00953001" w:rsidRDefault="007C4152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</w:t>
      </w:r>
      <w:r w:rsidR="009971B5" w:rsidRPr="00953001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Pr="0095300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- </w:t>
      </w:r>
      <w:r w:rsidR="00AA1F0C" w:rsidRPr="00953001">
        <w:rPr>
          <w:rFonts w:ascii="Times New Roman" w:hAnsi="Times New Roman" w:cs="Times New Roman"/>
          <w:sz w:val="28"/>
          <w:szCs w:val="28"/>
          <w:lang w:val="en-US"/>
        </w:rPr>
        <w:t>nizhny</w:t>
      </w:r>
      <w:r w:rsidR="00AA1F0C" w:rsidRPr="00953001">
        <w:rPr>
          <w:rFonts w:ascii="Times New Roman" w:hAnsi="Times New Roman" w:cs="Times New Roman"/>
          <w:sz w:val="28"/>
          <w:szCs w:val="28"/>
        </w:rPr>
        <w:t>-</w:t>
      </w:r>
      <w:r w:rsidR="00AA1F0C" w:rsidRPr="00953001">
        <w:rPr>
          <w:rFonts w:ascii="Times New Roman" w:hAnsi="Times New Roman" w:cs="Times New Roman"/>
          <w:sz w:val="28"/>
          <w:szCs w:val="28"/>
          <w:lang w:val="en-US"/>
        </w:rPr>
        <w:t>ingash</w:t>
      </w:r>
      <w:r w:rsidR="00AA1F0C" w:rsidRPr="00953001">
        <w:rPr>
          <w:rFonts w:ascii="Times New Roman" w:hAnsi="Times New Roman" w:cs="Times New Roman"/>
          <w:sz w:val="28"/>
          <w:szCs w:val="28"/>
        </w:rPr>
        <w:t>.</w:t>
      </w:r>
      <w:r w:rsidR="00AA1F0C" w:rsidRPr="00953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</w:rPr>
        <w:t>(далее – официальный сайт администрации) в специальном разделе, посвященном контрольной деятельности (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53001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53001">
        <w:rPr>
          <w:rFonts w:ascii="Times New Roman" w:hAnsi="Times New Roman" w:cs="Times New Roman"/>
          <w:sz w:val="28"/>
          <w:szCs w:val="28"/>
        </w:rPr>
        <w:t xml:space="preserve">, </w:t>
      </w:r>
      <w:r w:rsidR="00AA1F0C" w:rsidRPr="00953001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 w:rsidRPr="00953001">
        <w:rPr>
          <w:rFonts w:ascii="Times New Roman" w:hAnsi="Times New Roman" w:cs="Times New Roman"/>
          <w:sz w:val="28"/>
          <w:szCs w:val="28"/>
        </w:rPr>
        <w:t>,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D1292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95300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Нижний Ингаш Нижнеингашского района Красноярского края </w:t>
      </w:r>
      <w:r w:rsidRPr="00953001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</w:t>
      </w:r>
      <w:r w:rsidR="00AA1F0C" w:rsidRPr="00953001">
        <w:rPr>
          <w:rFonts w:ascii="Times New Roman" w:hAnsi="Times New Roman" w:cs="Times New Roman"/>
          <w:sz w:val="28"/>
          <w:szCs w:val="28"/>
        </w:rPr>
        <w:t>7</w:t>
      </w:r>
      <w:r w:rsidRPr="00953001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53001">
        <w:rPr>
          <w:rFonts w:ascii="Times New Roman" w:hAnsi="Times New Roman" w:cs="Times New Roman"/>
          <w:sz w:val="28"/>
          <w:szCs w:val="28"/>
        </w:rPr>
        <w:t>заместител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ем </w:t>
      </w:r>
      <w:r w:rsidRPr="009530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1F0C" w:rsidRPr="00953001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95300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2.</w:t>
      </w:r>
      <w:r w:rsidR="00AA1F0C" w:rsidRPr="00953001">
        <w:rPr>
          <w:rFonts w:ascii="Times New Roman" w:hAnsi="Times New Roman" w:cs="Times New Roman"/>
          <w:sz w:val="28"/>
          <w:szCs w:val="28"/>
        </w:rPr>
        <w:t>8</w:t>
      </w:r>
      <w:r w:rsidRPr="00953001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A1F0C" w:rsidRPr="00953001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30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AA1F0C" w:rsidRPr="00953001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Pr="00953001">
        <w:rPr>
          <w:rFonts w:ascii="Times New Roman" w:hAnsi="Times New Roman" w:cs="Times New Roman"/>
          <w:sz w:val="28"/>
          <w:szCs w:val="28"/>
        </w:rPr>
        <w:t>.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1B5" w:rsidRPr="00953001" w:rsidRDefault="009971B5" w:rsidP="002A407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01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2</w:t>
      </w:r>
      <w:r w:rsidRPr="00953001">
        <w:rPr>
          <w:rFonts w:ascii="Times New Roman" w:hAnsi="Times New Roman" w:cs="Times New Roman"/>
          <w:sz w:val="28"/>
          <w:szCs w:val="28"/>
        </w:rPr>
        <w:t>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9971B5" w:rsidRPr="00953001" w:rsidRDefault="009971B5" w:rsidP="008D42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3</w:t>
      </w:r>
      <w:r w:rsidRPr="00953001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4</w:t>
      </w:r>
      <w:r w:rsidRPr="00953001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5</w:t>
      </w:r>
      <w:r w:rsidRPr="00953001">
        <w:rPr>
          <w:rFonts w:ascii="Times New Roman" w:hAnsi="Times New Roman" w:cs="Times New Roman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6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C477F" w:rsidRPr="009530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поселок Нижний Ингаш Нижнеингашского района Красноярского края,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95300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95300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5300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7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95300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5300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8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3C477F"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9530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5300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953001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8D42BA">
        <w:rPr>
          <w:rFonts w:ascii="Times New Roman" w:hAnsi="Times New Roman" w:cs="Times New Roman"/>
          <w:sz w:val="28"/>
          <w:szCs w:val="28"/>
        </w:rPr>
        <w:t>9</w:t>
      </w:r>
      <w:r w:rsidRPr="00953001">
        <w:rPr>
          <w:rFonts w:ascii="Times New Roman" w:hAnsi="Times New Roman" w:cs="Times New Roman"/>
          <w:sz w:val="28"/>
          <w:szCs w:val="28"/>
        </w:rPr>
        <w:t xml:space="preserve">.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53001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953001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контролируемого лица</w:t>
      </w:r>
      <w:r w:rsidRPr="00953001">
        <w:rPr>
          <w:rFonts w:ascii="Times New Roman" w:hAnsi="Times New Roman" w:cs="Times New Roman"/>
          <w:sz w:val="28"/>
          <w:szCs w:val="28"/>
        </w:rPr>
        <w:t>, его командировка и т.п.) при проведении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953001">
        <w:rPr>
          <w:rFonts w:ascii="Times New Roman" w:hAnsi="Times New Roman" w:cs="Times New Roman"/>
          <w:sz w:val="28"/>
          <w:szCs w:val="28"/>
        </w:rPr>
        <w:t>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8D42BA">
        <w:rPr>
          <w:rFonts w:ascii="Times New Roman" w:hAnsi="Times New Roman" w:cs="Times New Roman"/>
          <w:sz w:val="28"/>
          <w:szCs w:val="28"/>
        </w:rPr>
        <w:t>0</w:t>
      </w:r>
      <w:r w:rsidRPr="00953001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8D42BA">
        <w:rPr>
          <w:rFonts w:ascii="Times New Roman" w:hAnsi="Times New Roman" w:cs="Times New Roman"/>
          <w:sz w:val="28"/>
          <w:szCs w:val="28"/>
        </w:rPr>
        <w:t>1</w:t>
      </w:r>
      <w:r w:rsidRPr="00953001">
        <w:rPr>
          <w:rFonts w:ascii="Times New Roman" w:hAnsi="Times New Roman" w:cs="Times New Roman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8D42BA">
        <w:rPr>
          <w:rFonts w:ascii="Times New Roman" w:hAnsi="Times New Roman" w:cs="Times New Roman"/>
          <w:sz w:val="28"/>
          <w:szCs w:val="28"/>
        </w:rPr>
        <w:t>2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5300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95300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D42BA">
        <w:rPr>
          <w:rFonts w:ascii="Times New Roman" w:hAnsi="Times New Roman" w:cs="Times New Roman"/>
          <w:sz w:val="28"/>
          <w:szCs w:val="28"/>
        </w:rPr>
        <w:t>3</w:t>
      </w:r>
      <w:r w:rsidRPr="00953001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53001">
        <w:rPr>
          <w:rFonts w:ascii="Times New Roman" w:hAnsi="Times New Roman" w:cs="Times New Roman"/>
          <w:sz w:val="28"/>
          <w:szCs w:val="28"/>
        </w:rPr>
        <w:t>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231F48">
        <w:rPr>
          <w:rFonts w:ascii="Times New Roman" w:hAnsi="Times New Roman" w:cs="Times New Roman"/>
          <w:sz w:val="28"/>
          <w:szCs w:val="28"/>
        </w:rPr>
        <w:t>4</w:t>
      </w:r>
      <w:r w:rsidRPr="00953001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231F48">
        <w:rPr>
          <w:rFonts w:ascii="Times New Roman" w:hAnsi="Times New Roman" w:cs="Times New Roman"/>
          <w:sz w:val="28"/>
          <w:szCs w:val="28"/>
        </w:rPr>
        <w:t>5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953001">
        <w:rPr>
          <w:rFonts w:ascii="Times New Roman" w:hAnsi="Times New Roman" w:cs="Times New Roman"/>
          <w:sz w:val="28"/>
          <w:szCs w:val="28"/>
        </w:rPr>
        <w:t>Единый портал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53001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231F48">
        <w:rPr>
          <w:rFonts w:ascii="Times New Roman" w:hAnsi="Times New Roman" w:cs="Times New Roman"/>
          <w:sz w:val="28"/>
          <w:szCs w:val="28"/>
        </w:rPr>
        <w:t>6</w:t>
      </w:r>
      <w:r w:rsidRPr="00953001">
        <w:rPr>
          <w:rFonts w:ascii="Times New Roman" w:hAnsi="Times New Roman" w:cs="Times New Roman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3.1</w:t>
      </w:r>
      <w:r w:rsidR="00231F48">
        <w:rPr>
          <w:rFonts w:ascii="Times New Roman" w:hAnsi="Times New Roman" w:cs="Times New Roman"/>
          <w:sz w:val="28"/>
          <w:szCs w:val="28"/>
        </w:rPr>
        <w:t>7</w:t>
      </w:r>
      <w:r w:rsidRPr="00953001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953001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953001">
        <w:rPr>
          <w:rFonts w:ascii="Times New Roman" w:hAnsi="Times New Roman" w:cs="Times New Roman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 xml:space="preserve">4) </w:t>
      </w:r>
      <w:r w:rsidRPr="0095300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53001">
        <w:rPr>
          <w:rFonts w:ascii="Times New Roman" w:hAnsi="Times New Roman" w:cs="Times New Roman"/>
          <w:sz w:val="28"/>
          <w:szCs w:val="28"/>
        </w:rPr>
        <w:t>;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3.</w:t>
      </w:r>
      <w:r w:rsidR="003C477F" w:rsidRPr="00953001">
        <w:rPr>
          <w:rFonts w:ascii="Times New Roman" w:hAnsi="Times New Roman" w:cs="Times New Roman"/>
          <w:sz w:val="28"/>
          <w:szCs w:val="28"/>
        </w:rPr>
        <w:t>1</w:t>
      </w:r>
      <w:r w:rsidR="00231F48">
        <w:rPr>
          <w:rFonts w:ascii="Times New Roman" w:hAnsi="Times New Roman" w:cs="Times New Roman"/>
          <w:sz w:val="28"/>
          <w:szCs w:val="28"/>
        </w:rPr>
        <w:t>8</w:t>
      </w:r>
      <w:r w:rsidRPr="00953001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C477F" w:rsidRPr="00953001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953001">
        <w:rPr>
          <w:rFonts w:ascii="Times New Roman" w:hAnsi="Times New Roman" w:cs="Times New Roman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1B5" w:rsidRPr="00953001" w:rsidRDefault="009971B5" w:rsidP="008F6361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01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9" w:rsidRPr="00953001" w:rsidRDefault="00596289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596289" w:rsidRPr="00953001" w:rsidRDefault="00596289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596289" w:rsidRPr="00953001" w:rsidRDefault="00596289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1B5" w:rsidRPr="00953001" w:rsidRDefault="009971B5" w:rsidP="008F63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01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953001">
        <w:rPr>
          <w:rFonts w:ascii="Times New Roman" w:hAnsi="Times New Roman" w:cs="Times New Roman"/>
          <w:sz w:val="28"/>
          <w:szCs w:val="28"/>
        </w:rPr>
        <w:t xml:space="preserve"> </w:t>
      </w:r>
      <w:r w:rsidRPr="00953001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971B5" w:rsidRPr="00953001" w:rsidRDefault="009971B5" w:rsidP="008F6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01">
        <w:rPr>
          <w:rFonts w:ascii="Times New Roman" w:hAnsi="Times New Roman" w:cs="Times New Roman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31F48">
        <w:rPr>
          <w:rFonts w:ascii="Times New Roman" w:hAnsi="Times New Roman" w:cs="Times New Roman"/>
          <w:sz w:val="28"/>
          <w:szCs w:val="28"/>
        </w:rPr>
        <w:t xml:space="preserve"> </w:t>
      </w:r>
      <w:r w:rsidR="00C77CF5" w:rsidRPr="00231F48">
        <w:rPr>
          <w:rFonts w:ascii="Times New Roman" w:hAnsi="Times New Roman" w:cs="Times New Roman"/>
          <w:bCs/>
          <w:sz w:val="28"/>
          <w:szCs w:val="28"/>
        </w:rPr>
        <w:t>Нижнеингашским поселковым советом депутатов Нижнеингашского района Красноярского края.</w:t>
      </w:r>
      <w:r w:rsidR="00C77CF5" w:rsidRPr="009530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1C0C" w:rsidRPr="00953001" w:rsidRDefault="00761C0C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Pr="00953001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1B5" w:rsidRDefault="009971B5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48" w:rsidRDefault="00231F48" w:rsidP="009530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398" w:rsidRDefault="00935398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FE" w:rsidRDefault="00BB2DFE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FE" w:rsidRDefault="00BB2DFE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FE" w:rsidRDefault="00BB2DFE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E4D" w:rsidRDefault="00537E4D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398" w:rsidRDefault="00935398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398" w:rsidRDefault="00935398" w:rsidP="00935398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0C" w:rsidRPr="003F2CE6" w:rsidRDefault="00761C0C" w:rsidP="00935398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1C0C" w:rsidRPr="003F2CE6" w:rsidRDefault="00761C0C" w:rsidP="00761C0C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61C0C" w:rsidRPr="003F2CE6" w:rsidRDefault="00761C0C" w:rsidP="00761C0C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</w:p>
    <w:p w:rsidR="00761C0C" w:rsidRPr="003F2CE6" w:rsidRDefault="00761C0C" w:rsidP="00761C0C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E6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в сфере благоустройства</w:t>
      </w:r>
      <w:r w:rsidRPr="003F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0C" w:rsidRPr="003F2CE6" w:rsidRDefault="00761C0C" w:rsidP="00761C0C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61C0C" w:rsidRPr="003F2CE6" w:rsidRDefault="00761C0C" w:rsidP="00C77CF5">
      <w:pPr>
        <w:pStyle w:val="a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2C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показателей результативности и эффективности деятельности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поселок Нижний Инга</w:t>
      </w:r>
      <w:r w:rsidR="00C77C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</w:t>
      </w:r>
      <w:r w:rsidRPr="003F2CE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:rsidR="00761C0C" w:rsidRPr="003F2CE6" w:rsidRDefault="00761C0C" w:rsidP="00761C0C">
      <w:pPr>
        <w:pStyle w:val="a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492"/>
        <w:gridCol w:w="1922"/>
        <w:gridCol w:w="2492"/>
        <w:gridCol w:w="662"/>
        <w:gridCol w:w="625"/>
        <w:gridCol w:w="94"/>
        <w:gridCol w:w="503"/>
      </w:tblGrid>
      <w:tr w:rsidR="00761C0C" w:rsidRPr="003F2CE6" w:rsidTr="00DD4FC4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61C0C" w:rsidRPr="003F2CE6" w:rsidTr="00DD4FC4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761C0C" w:rsidRPr="003F2CE6" w:rsidTr="00DD4FC4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КЛЮЧЕВЫЕ ПОКАЗАТЕЛИ</w:t>
            </w: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Материальный ущерб, причиненный в результате нарушений обязательных требований, установленных Правилами благоустройства, тыс. руб. </w:t>
            </w:r>
          </w:p>
        </w:tc>
        <w:tc>
          <w:tcPr>
            <w:tcW w:w="1985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Кспв*100% / Ксн</w:t>
            </w:r>
          </w:p>
        </w:tc>
        <w:tc>
          <w:tcPr>
            <w:tcW w:w="354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Кспв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 сн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ИНДИКАТИВНЫЕ ПОКАЗАТЕЛИ</w:t>
            </w: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контролируемых лиц</w:t>
            </w: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Пву*100% / Пок</w:t>
            </w:r>
          </w:p>
        </w:tc>
        <w:tc>
          <w:tcPr>
            <w:tcW w:w="354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Пву – количество проверок в рамках муниципального контроля, проведенных в установленные сроки;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Пок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4819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</w:t>
            </w: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количеству предписаний, выданных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местной администрацией</w:t>
            </w:r>
            <w:r w:rsidRPr="003F2CE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ПРн*100% / ПРо</w:t>
            </w:r>
          </w:p>
        </w:tc>
        <w:tc>
          <w:tcPr>
            <w:tcW w:w="354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ПРн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Ппн*100%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Ппн – количество КНМ, результаты которых 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признаны недействительными;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Доля КНМ, проведенных </w:t>
            </w:r>
            <w:r w:rsidRPr="00D75E8F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администрацией,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</w:t>
            </w:r>
            <w:r w:rsidRPr="00D75E8F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осуществившим такие проверки, применены меры дисциплинарного, административного наказания от общего 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проведенных проверок  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Псн – количество КНМ, проведенных в рамках муниципального контроля, 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требований законодательства РФ о порядке 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их проведения, по результатам выявления которых к должностным лицам </w:t>
            </w:r>
            <w:r w:rsidRPr="00D75E8F"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администрации, 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осуществившим такие проверки, применены меры дисциплинарного, административного наказания;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61C0C" w:rsidRPr="003F2CE6" w:rsidTr="00DD4FC4">
        <w:tc>
          <w:tcPr>
            <w:tcW w:w="846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 КНМ без взаимодействия </w:t>
            </w:r>
            <w:r w:rsidRPr="003F2CE6">
              <w:rPr>
                <w:rFonts w:ascii="Times New Roman" w:hAnsi="Times New Roman" w:cs="Times New Roman"/>
                <w:b/>
                <w:sz w:val="28"/>
                <w:szCs w:val="28"/>
              </w:rPr>
              <w:t>с контролируемым лицом</w:t>
            </w:r>
          </w:p>
        </w:tc>
      </w:tr>
      <w:tr w:rsidR="00761C0C" w:rsidRPr="003F2CE6" w:rsidTr="00DD4FC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Pr="00D75E8F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>ПРМБВн*100% / ПРМБВо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ПРМБВн – количество предписаний об устранении нарушений обязательных требований, выданных </w:t>
            </w:r>
            <w:r w:rsidRPr="00D75E8F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0C" w:rsidRPr="003F2CE6" w:rsidRDefault="00761C0C" w:rsidP="00DD4F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E6">
              <w:rPr>
                <w:rFonts w:ascii="Times New Roman" w:hAnsi="Times New Roman" w:cs="Times New Roman"/>
                <w:sz w:val="28"/>
                <w:szCs w:val="28"/>
              </w:rPr>
              <w:t xml:space="preserve">ПРМБВо – общее количество предписаний об устранении нарушений обязательных требований, выданных по результатам КНМ                    без взаимодействия с юридическими лицами </w:t>
            </w:r>
            <w:r w:rsidRPr="003F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(индивидуальными предпринимателями)</w:t>
            </w:r>
          </w:p>
        </w:tc>
        <w:tc>
          <w:tcPr>
            <w:tcW w:w="1388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61C0C" w:rsidRPr="003F2CE6" w:rsidRDefault="00761C0C" w:rsidP="00DD4FC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61C0C" w:rsidRPr="003F2CE6" w:rsidRDefault="00761C0C" w:rsidP="00761C0C">
      <w:pPr>
        <w:pStyle w:val="a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1C0C" w:rsidRPr="003F2CE6" w:rsidRDefault="00761C0C" w:rsidP="00761C0C">
      <w:pPr>
        <w:pStyle w:val="a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1C0C" w:rsidRPr="003F2CE6" w:rsidRDefault="00761C0C" w:rsidP="00761C0C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61C0C" w:rsidRPr="003F2CE6" w:rsidRDefault="00761C0C" w:rsidP="00761C0C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61C0C" w:rsidRPr="00761C0C" w:rsidRDefault="00761C0C" w:rsidP="003F2CE6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61C0C" w:rsidRDefault="00761C0C" w:rsidP="003F2CE6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61C0C" w:rsidRPr="003F2CE6" w:rsidRDefault="00761C0C" w:rsidP="003F2CE6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61C0C" w:rsidRPr="003F2CE6" w:rsidSect="0003592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56" w:rsidRDefault="00EB7C56" w:rsidP="00D138D6">
      <w:pPr>
        <w:spacing w:after="0" w:line="240" w:lineRule="auto"/>
      </w:pPr>
      <w:r>
        <w:separator/>
      </w:r>
    </w:p>
  </w:endnote>
  <w:endnote w:type="continuationSeparator" w:id="1">
    <w:p w:rsidR="00EB7C56" w:rsidRDefault="00EB7C56" w:rsidP="00D1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56" w:rsidRDefault="00EB7C56" w:rsidP="00D138D6">
      <w:pPr>
        <w:spacing w:after="0" w:line="240" w:lineRule="auto"/>
      </w:pPr>
      <w:r>
        <w:separator/>
      </w:r>
    </w:p>
  </w:footnote>
  <w:footnote w:type="continuationSeparator" w:id="1">
    <w:p w:rsidR="00EB7C56" w:rsidRDefault="00EB7C56" w:rsidP="00D1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2F" w:rsidRDefault="000B64A0" w:rsidP="00DD4FC4">
    <w:pPr>
      <w:pStyle w:val="a7"/>
      <w:jc w:val="center"/>
    </w:pPr>
    <w:fldSimple w:instr="PAGE   \* MERGEFORMAT">
      <w:r w:rsidR="00FD46B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098"/>
    <w:multiLevelType w:val="hybridMultilevel"/>
    <w:tmpl w:val="755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217C33"/>
    <w:multiLevelType w:val="hybridMultilevel"/>
    <w:tmpl w:val="755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F82C1B"/>
    <w:multiLevelType w:val="multilevel"/>
    <w:tmpl w:val="2B142B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04C"/>
    <w:rsid w:val="000005D2"/>
    <w:rsid w:val="00004DF2"/>
    <w:rsid w:val="0003592C"/>
    <w:rsid w:val="000B64A0"/>
    <w:rsid w:val="00110A6E"/>
    <w:rsid w:val="00182295"/>
    <w:rsid w:val="00195FE6"/>
    <w:rsid w:val="001D18DE"/>
    <w:rsid w:val="001D576C"/>
    <w:rsid w:val="00231F48"/>
    <w:rsid w:val="0024104C"/>
    <w:rsid w:val="002A4077"/>
    <w:rsid w:val="002C40D3"/>
    <w:rsid w:val="002D2BA3"/>
    <w:rsid w:val="002F1FF1"/>
    <w:rsid w:val="00311A2D"/>
    <w:rsid w:val="003A04AC"/>
    <w:rsid w:val="003A105E"/>
    <w:rsid w:val="003C477F"/>
    <w:rsid w:val="003D5FEB"/>
    <w:rsid w:val="003F2CE6"/>
    <w:rsid w:val="003F3FC0"/>
    <w:rsid w:val="00413099"/>
    <w:rsid w:val="0041460D"/>
    <w:rsid w:val="004261BF"/>
    <w:rsid w:val="00436944"/>
    <w:rsid w:val="00461574"/>
    <w:rsid w:val="0046392E"/>
    <w:rsid w:val="00466EE9"/>
    <w:rsid w:val="004727D8"/>
    <w:rsid w:val="00481BAE"/>
    <w:rsid w:val="00497FC3"/>
    <w:rsid w:val="0051013D"/>
    <w:rsid w:val="00524936"/>
    <w:rsid w:val="005260B2"/>
    <w:rsid w:val="00537E4D"/>
    <w:rsid w:val="00584DC1"/>
    <w:rsid w:val="00587D82"/>
    <w:rsid w:val="00596289"/>
    <w:rsid w:val="005A236D"/>
    <w:rsid w:val="005A2C14"/>
    <w:rsid w:val="0064449D"/>
    <w:rsid w:val="0064757C"/>
    <w:rsid w:val="00657E2D"/>
    <w:rsid w:val="00670341"/>
    <w:rsid w:val="00672B87"/>
    <w:rsid w:val="00682527"/>
    <w:rsid w:val="006C1930"/>
    <w:rsid w:val="00724738"/>
    <w:rsid w:val="00735508"/>
    <w:rsid w:val="00740474"/>
    <w:rsid w:val="00756445"/>
    <w:rsid w:val="00761C0C"/>
    <w:rsid w:val="00763F55"/>
    <w:rsid w:val="007C4152"/>
    <w:rsid w:val="008144A2"/>
    <w:rsid w:val="008227EC"/>
    <w:rsid w:val="0084660A"/>
    <w:rsid w:val="00852CFB"/>
    <w:rsid w:val="0087399B"/>
    <w:rsid w:val="008D326E"/>
    <w:rsid w:val="008D42BA"/>
    <w:rsid w:val="008E712F"/>
    <w:rsid w:val="008F6361"/>
    <w:rsid w:val="00904CF4"/>
    <w:rsid w:val="00935398"/>
    <w:rsid w:val="0095117C"/>
    <w:rsid w:val="00953001"/>
    <w:rsid w:val="009957B3"/>
    <w:rsid w:val="009971B5"/>
    <w:rsid w:val="00A00D4A"/>
    <w:rsid w:val="00A12EA7"/>
    <w:rsid w:val="00A45734"/>
    <w:rsid w:val="00A632EE"/>
    <w:rsid w:val="00A64ACB"/>
    <w:rsid w:val="00A71B9C"/>
    <w:rsid w:val="00A817A0"/>
    <w:rsid w:val="00AA080C"/>
    <w:rsid w:val="00AA1F0C"/>
    <w:rsid w:val="00B20C15"/>
    <w:rsid w:val="00B30F52"/>
    <w:rsid w:val="00B82A04"/>
    <w:rsid w:val="00BB2DFE"/>
    <w:rsid w:val="00BC11D9"/>
    <w:rsid w:val="00C23A8C"/>
    <w:rsid w:val="00C26CAF"/>
    <w:rsid w:val="00C37EAE"/>
    <w:rsid w:val="00C77CF5"/>
    <w:rsid w:val="00C9792B"/>
    <w:rsid w:val="00CD3312"/>
    <w:rsid w:val="00D01AFE"/>
    <w:rsid w:val="00D138D6"/>
    <w:rsid w:val="00D75E8F"/>
    <w:rsid w:val="00DB61BF"/>
    <w:rsid w:val="00DD4FC4"/>
    <w:rsid w:val="00DD5CC4"/>
    <w:rsid w:val="00E1385A"/>
    <w:rsid w:val="00E7384E"/>
    <w:rsid w:val="00EA03DD"/>
    <w:rsid w:val="00EA0872"/>
    <w:rsid w:val="00EB7C56"/>
    <w:rsid w:val="00EF64D5"/>
    <w:rsid w:val="00F777EA"/>
    <w:rsid w:val="00F83722"/>
    <w:rsid w:val="00FC09AB"/>
    <w:rsid w:val="00FD1292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104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04C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24104C"/>
    <w:pPr>
      <w:ind w:left="720"/>
      <w:contextualSpacing/>
    </w:pPr>
  </w:style>
  <w:style w:type="paragraph" w:customStyle="1" w:styleId="text">
    <w:name w:val="text"/>
    <w:basedOn w:val="a"/>
    <w:rsid w:val="002410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a4">
    <w:name w:val="footnote text"/>
    <w:basedOn w:val="a"/>
    <w:link w:val="a5"/>
    <w:unhideWhenUsed/>
    <w:rsid w:val="00D1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38D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D138D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3F2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F2CE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3F2CE6"/>
    <w:rPr>
      <w:vertAlign w:val="superscript"/>
    </w:rPr>
  </w:style>
  <w:style w:type="paragraph" w:customStyle="1" w:styleId="ConsPlusNormal">
    <w:name w:val="ConsPlusNormal"/>
    <w:uiPriority w:val="99"/>
    <w:rsid w:val="003F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3F2CE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3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2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6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632E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rsid w:val="009971B5"/>
    <w:rPr>
      <w:color w:val="0000FF"/>
      <w:u w:val="single"/>
    </w:rPr>
  </w:style>
  <w:style w:type="paragraph" w:customStyle="1" w:styleId="ConsTitle">
    <w:name w:val="ConsTitle"/>
    <w:rsid w:val="009971B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9971B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997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99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97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8078-ECF0-4CCE-9014-B9971FD5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2021-12-02T06:29:00Z</cp:lastPrinted>
  <dcterms:created xsi:type="dcterms:W3CDTF">2021-12-14T07:09:00Z</dcterms:created>
  <dcterms:modified xsi:type="dcterms:W3CDTF">2021-12-14T07:09:00Z</dcterms:modified>
</cp:coreProperties>
</file>